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3F9E" w14:textId="7AFFF76E" w:rsidR="00171986" w:rsidRPr="005054DA" w:rsidRDefault="00FA5036" w:rsidP="00171986">
      <w:pPr>
        <w:pStyle w:val="absatz"/>
        <w:spacing w:before="0" w:beforeAutospacing="0" w:after="0" w:afterAutospacing="0"/>
        <w:rPr>
          <w:rFonts w:ascii="Arial Nova" w:hAnsi="Arial Nova" w:cstheme="minorHAnsi"/>
          <w:b/>
          <w:bCs/>
          <w:sz w:val="36"/>
          <w:szCs w:val="36"/>
        </w:rPr>
      </w:pPr>
      <w:bookmarkStart w:id="0" w:name="_Hlk85531682"/>
      <w:bookmarkEnd w:id="0"/>
      <w:r w:rsidRPr="005054DA">
        <w:rPr>
          <w:rFonts w:ascii="Arial Nova" w:hAnsi="Arial Nova" w:cstheme="minorHAnsi"/>
          <w:b/>
          <w:bCs/>
          <w:sz w:val="36"/>
          <w:szCs w:val="36"/>
        </w:rPr>
        <w:t>Pressemitteilung</w:t>
      </w:r>
    </w:p>
    <w:p w14:paraId="41630E25" w14:textId="77777777" w:rsidR="00270CC8" w:rsidRDefault="00270CC8" w:rsidP="00171986">
      <w:pPr>
        <w:pStyle w:val="absatz"/>
        <w:spacing w:before="0" w:beforeAutospacing="0" w:after="0" w:afterAutospacing="0"/>
        <w:rPr>
          <w:rFonts w:ascii="Arial Nova" w:hAnsi="Arial Nova" w:cstheme="minorHAnsi"/>
          <w:sz w:val="36"/>
          <w:szCs w:val="36"/>
        </w:rPr>
      </w:pPr>
    </w:p>
    <w:p w14:paraId="6170BF4C" w14:textId="77777777" w:rsidR="00D20355" w:rsidRDefault="00FA5036" w:rsidP="00171986">
      <w:pPr>
        <w:pStyle w:val="absatz"/>
        <w:spacing w:before="0" w:beforeAutospacing="0" w:after="0" w:afterAutospacing="0"/>
        <w:rPr>
          <w:rFonts w:ascii="Arial Nova" w:hAnsi="Arial Nova" w:cstheme="minorHAnsi"/>
          <w:sz w:val="36"/>
          <w:szCs w:val="36"/>
        </w:rPr>
      </w:pPr>
      <w:r w:rsidRPr="00176881">
        <w:rPr>
          <w:rFonts w:ascii="Arial Nova" w:hAnsi="Arial Nova" w:cstheme="minorHAnsi"/>
          <w:sz w:val="36"/>
          <w:szCs w:val="36"/>
        </w:rPr>
        <w:t xml:space="preserve">Wandfarbe </w:t>
      </w:r>
      <w:r w:rsidR="00715943" w:rsidRPr="00176881">
        <w:rPr>
          <w:rFonts w:ascii="Arial Nova" w:hAnsi="Arial Nova" w:cstheme="minorHAnsi"/>
          <w:sz w:val="36"/>
          <w:szCs w:val="36"/>
        </w:rPr>
        <w:t xml:space="preserve">beseitigt mit </w:t>
      </w:r>
      <w:r w:rsidR="00176881" w:rsidRPr="00176881">
        <w:rPr>
          <w:rFonts w:ascii="Arial Nova" w:hAnsi="Arial Nova" w:cstheme="minorHAnsi"/>
          <w:sz w:val="36"/>
          <w:szCs w:val="36"/>
        </w:rPr>
        <w:t xml:space="preserve">Hilfe von </w:t>
      </w:r>
    </w:p>
    <w:p w14:paraId="3B7E2236" w14:textId="74B51197" w:rsidR="00FA5036" w:rsidRPr="00176881" w:rsidRDefault="00715943" w:rsidP="00171986">
      <w:pPr>
        <w:pStyle w:val="absatz"/>
        <w:spacing w:before="0" w:beforeAutospacing="0" w:after="0" w:afterAutospacing="0"/>
        <w:rPr>
          <w:rFonts w:ascii="Arial Nova" w:hAnsi="Arial Nova" w:cstheme="minorHAnsi"/>
          <w:sz w:val="36"/>
          <w:szCs w:val="36"/>
        </w:rPr>
      </w:pPr>
      <w:r w:rsidRPr="00176881">
        <w:rPr>
          <w:rFonts w:ascii="Arial Nova" w:hAnsi="Arial Nova" w:cstheme="minorHAnsi"/>
          <w:sz w:val="36"/>
          <w:szCs w:val="36"/>
        </w:rPr>
        <w:t xml:space="preserve">Silber-Technologie </w:t>
      </w:r>
      <w:r w:rsidR="00171986" w:rsidRPr="00176881">
        <w:rPr>
          <w:rFonts w:ascii="Arial Nova" w:hAnsi="Arial Nova" w:cstheme="minorHAnsi"/>
          <w:sz w:val="36"/>
          <w:szCs w:val="36"/>
        </w:rPr>
        <w:t xml:space="preserve">mehr als </w:t>
      </w:r>
      <w:r w:rsidR="00FA5036" w:rsidRPr="00176881">
        <w:rPr>
          <w:rFonts w:ascii="Arial Nova" w:hAnsi="Arial Nova" w:cstheme="minorHAnsi"/>
          <w:sz w:val="36"/>
          <w:szCs w:val="36"/>
        </w:rPr>
        <w:t xml:space="preserve">99,9% </w:t>
      </w:r>
      <w:r w:rsidR="00171986" w:rsidRPr="00176881">
        <w:rPr>
          <w:rFonts w:ascii="Arial Nova" w:hAnsi="Arial Nova" w:cstheme="minorHAnsi"/>
          <w:sz w:val="36"/>
          <w:szCs w:val="36"/>
        </w:rPr>
        <w:t>CORONA-VIREN</w:t>
      </w:r>
      <w:r w:rsidR="00FA5036" w:rsidRPr="00176881">
        <w:rPr>
          <w:rFonts w:ascii="Arial Nova" w:hAnsi="Arial Nova" w:cstheme="minorHAnsi"/>
          <w:sz w:val="36"/>
          <w:szCs w:val="36"/>
        </w:rPr>
        <w:t xml:space="preserve"> an der Oberfläche </w:t>
      </w:r>
    </w:p>
    <w:p w14:paraId="56D6C27C" w14:textId="01795DBB" w:rsidR="00171986" w:rsidRDefault="00171986" w:rsidP="00171986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</w:rPr>
      </w:pPr>
    </w:p>
    <w:p w14:paraId="280D6D6E" w14:textId="77777777" w:rsidR="00171986" w:rsidRDefault="00171986" w:rsidP="00171986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</w:rPr>
      </w:pPr>
    </w:p>
    <w:p w14:paraId="7F148E75" w14:textId="56452738" w:rsidR="00171986" w:rsidRPr="005054DA" w:rsidRDefault="00171986" w:rsidP="00A66DB5">
      <w:pPr>
        <w:pStyle w:val="absatz"/>
        <w:spacing w:before="0" w:beforeAutospacing="0" w:after="12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 xml:space="preserve">Oberhausen, </w:t>
      </w:r>
      <w:r w:rsidR="00901E9C">
        <w:rPr>
          <w:rFonts w:ascii="Arial Nova" w:hAnsi="Arial Nova" w:cstheme="minorHAnsi"/>
          <w:sz w:val="22"/>
          <w:szCs w:val="22"/>
        </w:rPr>
        <w:t>20</w:t>
      </w:r>
      <w:r w:rsidRPr="005054DA">
        <w:rPr>
          <w:rFonts w:ascii="Arial Nova" w:hAnsi="Arial Nova" w:cstheme="minorHAnsi"/>
          <w:sz w:val="22"/>
          <w:szCs w:val="22"/>
        </w:rPr>
        <w:t>. Oktober 2021</w:t>
      </w:r>
    </w:p>
    <w:p w14:paraId="45CD9C9E" w14:textId="19215F2E" w:rsidR="00716B1A" w:rsidRPr="005054DA" w:rsidRDefault="00716B1A" w:rsidP="00A5228E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i/>
          <w:iCs/>
          <w:sz w:val="22"/>
          <w:szCs w:val="22"/>
        </w:rPr>
      </w:pPr>
      <w:r w:rsidRPr="005054DA">
        <w:rPr>
          <w:rFonts w:ascii="Arial Nova" w:hAnsi="Arial Nova" w:cstheme="minorHAnsi"/>
          <w:i/>
          <w:iCs/>
          <w:sz w:val="22"/>
          <w:szCs w:val="22"/>
        </w:rPr>
        <w:t xml:space="preserve">Bereits vor einigen Jahren sorgte die </w:t>
      </w:r>
      <w:r w:rsidR="000744BF" w:rsidRPr="005054DA">
        <w:rPr>
          <w:rFonts w:ascii="Arial Nova" w:hAnsi="Arial Nova" w:cstheme="minorHAnsi"/>
          <w:i/>
          <w:iCs/>
          <w:sz w:val="22"/>
          <w:szCs w:val="22"/>
        </w:rPr>
        <w:t xml:space="preserve">Oberhausener </w:t>
      </w:r>
      <w:r w:rsidRPr="005054DA">
        <w:rPr>
          <w:rFonts w:ascii="Arial Nova" w:hAnsi="Arial Nova" w:cstheme="minorHAnsi"/>
          <w:i/>
          <w:iCs/>
          <w:sz w:val="22"/>
          <w:szCs w:val="22"/>
        </w:rPr>
        <w:t xml:space="preserve">BIONI </w:t>
      </w:r>
      <w:r w:rsidR="000744BF" w:rsidRPr="005054DA">
        <w:rPr>
          <w:rFonts w:ascii="Arial Nova" w:hAnsi="Arial Nova" w:cstheme="minorHAnsi"/>
          <w:i/>
          <w:iCs/>
          <w:sz w:val="22"/>
          <w:szCs w:val="22"/>
        </w:rPr>
        <w:t>CS GmbH</w:t>
      </w:r>
      <w:r w:rsidRPr="005054DA">
        <w:rPr>
          <w:rFonts w:ascii="Arial Nova" w:hAnsi="Arial Nova" w:cstheme="minorHAnsi"/>
          <w:i/>
          <w:iCs/>
          <w:sz w:val="22"/>
          <w:szCs w:val="22"/>
        </w:rPr>
        <w:t xml:space="preserve"> für Aufsehen, als sie gemeinsam mit dem </w:t>
      </w:r>
      <w:r w:rsidR="00783989" w:rsidRPr="005054DA">
        <w:rPr>
          <w:rFonts w:ascii="Arial Nova" w:hAnsi="Arial Nova" w:cstheme="minorHAnsi"/>
          <w:i/>
          <w:iCs/>
          <w:sz w:val="22"/>
          <w:szCs w:val="22"/>
        </w:rPr>
        <w:t>Fraunhofer Institut</w:t>
      </w:r>
      <w:r w:rsidRPr="005054DA">
        <w:rPr>
          <w:rFonts w:ascii="Arial Nova" w:hAnsi="Arial Nova" w:cstheme="minorHAnsi"/>
          <w:i/>
          <w:iCs/>
          <w:sz w:val="22"/>
          <w:szCs w:val="22"/>
        </w:rPr>
        <w:t xml:space="preserve"> für Chemische Technologie </w:t>
      </w:r>
      <w:r w:rsidR="00EB2A60" w:rsidRPr="005054DA">
        <w:rPr>
          <w:rFonts w:ascii="Arial Nova" w:hAnsi="Arial Nova" w:cstheme="minorHAnsi"/>
          <w:i/>
          <w:iCs/>
          <w:sz w:val="22"/>
          <w:szCs w:val="22"/>
        </w:rPr>
        <w:t xml:space="preserve">Wand- und Fassadenfarben </w:t>
      </w:r>
      <w:r w:rsidR="00A66DB5" w:rsidRPr="005054DA">
        <w:rPr>
          <w:rFonts w:ascii="Arial Nova" w:hAnsi="Arial Nova" w:cstheme="minorHAnsi"/>
          <w:i/>
          <w:iCs/>
          <w:sz w:val="22"/>
          <w:szCs w:val="22"/>
        </w:rPr>
        <w:t>entwickelte und patentierte</w:t>
      </w:r>
      <w:r w:rsidR="00EB2A60" w:rsidRPr="005054DA">
        <w:rPr>
          <w:rFonts w:ascii="Arial Nova" w:hAnsi="Arial Nova" w:cstheme="minorHAnsi"/>
          <w:i/>
          <w:iCs/>
          <w:sz w:val="22"/>
          <w:szCs w:val="22"/>
        </w:rPr>
        <w:t xml:space="preserve">, 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die </w:t>
      </w:r>
      <w:r w:rsidR="000744BF" w:rsidRPr="005054DA">
        <w:rPr>
          <w:rFonts w:ascii="Arial Nova" w:hAnsi="Arial Nova" w:cstheme="minorHAnsi"/>
          <w:i/>
          <w:iCs/>
          <w:sz w:val="22"/>
          <w:szCs w:val="22"/>
        </w:rPr>
        <w:t>mit Hilfe</w:t>
      </w:r>
      <w:r w:rsidR="00EB2A60" w:rsidRPr="005054DA">
        <w:rPr>
          <w:rFonts w:ascii="Arial Nova" w:hAnsi="Arial Nova" w:cstheme="minorHAnsi"/>
          <w:i/>
          <w:iCs/>
          <w:sz w:val="22"/>
          <w:szCs w:val="22"/>
        </w:rPr>
        <w:t xml:space="preserve"> von Nano-Silber-Technologie </w:t>
      </w:r>
      <w:r w:rsidR="008B58D9" w:rsidRPr="005054DA">
        <w:rPr>
          <w:rFonts w:ascii="Arial Nova" w:hAnsi="Arial Nova" w:cstheme="minorHAnsi"/>
          <w:i/>
          <w:iCs/>
          <w:sz w:val="22"/>
          <w:szCs w:val="22"/>
        </w:rPr>
        <w:t>und ohne die sonst üblichen Biozide und Fungizide dauerhaft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 gegen Schimmel</w:t>
      </w:r>
      <w:r w:rsidR="00A66DB5" w:rsidRPr="005054DA">
        <w:rPr>
          <w:rFonts w:ascii="Arial Nova" w:hAnsi="Arial Nova" w:cstheme="minorHAnsi"/>
          <w:i/>
          <w:iCs/>
          <w:sz w:val="22"/>
          <w:szCs w:val="22"/>
        </w:rPr>
        <w:t xml:space="preserve">pilz- und </w:t>
      </w:r>
      <w:r w:rsidR="001E7BBF" w:rsidRPr="005054DA">
        <w:rPr>
          <w:rFonts w:ascii="Arial Nova" w:hAnsi="Arial Nova" w:cstheme="minorHAnsi"/>
          <w:i/>
          <w:iCs/>
          <w:sz w:val="22"/>
          <w:szCs w:val="22"/>
        </w:rPr>
        <w:t>Bakterien</w:t>
      </w:r>
      <w:r w:rsidR="00A66DB5" w:rsidRPr="005054DA">
        <w:rPr>
          <w:rFonts w:ascii="Arial Nova" w:hAnsi="Arial Nova" w:cstheme="minorHAnsi"/>
          <w:i/>
          <w:iCs/>
          <w:sz w:val="22"/>
          <w:szCs w:val="22"/>
        </w:rPr>
        <w:t>befall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 </w:t>
      </w:r>
      <w:r w:rsidR="008B58D9" w:rsidRPr="005054DA">
        <w:rPr>
          <w:rFonts w:ascii="Arial Nova" w:hAnsi="Arial Nova" w:cstheme="minorHAnsi"/>
          <w:i/>
          <w:iCs/>
          <w:sz w:val="22"/>
          <w:szCs w:val="22"/>
        </w:rPr>
        <w:t xml:space="preserve">geschützt werden konnten. </w:t>
      </w:r>
      <w:r w:rsidR="00F03207" w:rsidRPr="005054DA">
        <w:rPr>
          <w:rFonts w:ascii="Arial Nova" w:hAnsi="Arial Nova" w:cstheme="minorHAnsi"/>
          <w:i/>
          <w:iCs/>
          <w:sz w:val="22"/>
          <w:szCs w:val="22"/>
        </w:rPr>
        <w:t xml:space="preserve">Im Zuge 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weiterer Forschungsarbeiten </w:t>
      </w:r>
      <w:r w:rsidR="001E7BBF" w:rsidRPr="005054DA">
        <w:rPr>
          <w:rFonts w:ascii="Arial Nova" w:hAnsi="Arial Nova" w:cstheme="minorHAnsi"/>
          <w:i/>
          <w:iCs/>
          <w:sz w:val="22"/>
          <w:szCs w:val="22"/>
        </w:rPr>
        <w:t xml:space="preserve">ist es </w:t>
      </w:r>
      <w:r w:rsidR="00783989">
        <w:rPr>
          <w:rFonts w:ascii="Arial Nova" w:hAnsi="Arial Nova" w:cstheme="minorHAnsi"/>
          <w:i/>
          <w:iCs/>
          <w:sz w:val="22"/>
          <w:szCs w:val="22"/>
        </w:rPr>
        <w:t xml:space="preserve">BIONI </w:t>
      </w:r>
      <w:r w:rsidR="001E7BBF" w:rsidRPr="005054DA">
        <w:rPr>
          <w:rFonts w:ascii="Arial Nova" w:hAnsi="Arial Nova" w:cstheme="minorHAnsi"/>
          <w:i/>
          <w:iCs/>
          <w:sz w:val="22"/>
          <w:szCs w:val="22"/>
        </w:rPr>
        <w:t xml:space="preserve">nun gelungen 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eine </w:t>
      </w:r>
      <w:r w:rsidR="001E7BBF" w:rsidRPr="005054DA">
        <w:rPr>
          <w:rFonts w:ascii="Arial Nova" w:hAnsi="Arial Nova" w:cstheme="minorHAnsi"/>
          <w:i/>
          <w:iCs/>
          <w:sz w:val="22"/>
          <w:szCs w:val="22"/>
        </w:rPr>
        <w:t>Innenf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arbe </w:t>
      </w:r>
      <w:r w:rsidR="001E7BBF" w:rsidRPr="005054DA">
        <w:rPr>
          <w:rFonts w:ascii="Arial Nova" w:hAnsi="Arial Nova" w:cstheme="minorHAnsi"/>
          <w:i/>
          <w:iCs/>
          <w:sz w:val="22"/>
          <w:szCs w:val="22"/>
        </w:rPr>
        <w:t xml:space="preserve">zu </w:t>
      </w:r>
      <w:r w:rsidR="00AA1EB8" w:rsidRPr="005054DA">
        <w:rPr>
          <w:rFonts w:ascii="Arial Nova" w:hAnsi="Arial Nova" w:cstheme="minorHAnsi"/>
          <w:i/>
          <w:iCs/>
          <w:sz w:val="22"/>
          <w:szCs w:val="22"/>
        </w:rPr>
        <w:t>entwickeln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 xml:space="preserve">, die neben </w:t>
      </w:r>
      <w:r w:rsidR="00A5228E" w:rsidRPr="005054DA">
        <w:rPr>
          <w:rFonts w:ascii="Arial Nova" w:hAnsi="Arial Nova" w:cstheme="minorHAnsi"/>
          <w:i/>
          <w:iCs/>
          <w:sz w:val="22"/>
          <w:szCs w:val="22"/>
        </w:rPr>
        <w:t xml:space="preserve">multi-resistenten Bakterien </w:t>
      </w:r>
      <w:r w:rsidR="00E72A5B" w:rsidRPr="005054DA">
        <w:rPr>
          <w:rFonts w:ascii="Arial Nova" w:hAnsi="Arial Nova" w:cstheme="minorHAnsi"/>
          <w:i/>
          <w:iCs/>
          <w:sz w:val="22"/>
          <w:szCs w:val="22"/>
        </w:rPr>
        <w:t>a</w:t>
      </w:r>
      <w:r w:rsidR="00F03207" w:rsidRPr="005054DA">
        <w:rPr>
          <w:rFonts w:ascii="Arial Nova" w:hAnsi="Arial Nova" w:cstheme="minorHAnsi"/>
          <w:i/>
          <w:iCs/>
          <w:sz w:val="22"/>
          <w:szCs w:val="22"/>
        </w:rPr>
        <w:t xml:space="preserve">uch Corona-Viren an der Anstrichoberfläche </w:t>
      </w:r>
      <w:r w:rsidR="00171986" w:rsidRPr="005054DA">
        <w:rPr>
          <w:rFonts w:ascii="Arial Nova" w:hAnsi="Arial Nova" w:cstheme="minorHAnsi"/>
          <w:i/>
          <w:iCs/>
          <w:sz w:val="22"/>
          <w:szCs w:val="22"/>
        </w:rPr>
        <w:t>zu mehr als 99,9% reduziert</w:t>
      </w:r>
      <w:r w:rsidR="0092492D" w:rsidRPr="005054DA">
        <w:rPr>
          <w:rFonts w:ascii="Arial Nova" w:hAnsi="Arial Nova" w:cstheme="minorHAnsi"/>
          <w:i/>
          <w:iCs/>
          <w:sz w:val="22"/>
          <w:szCs w:val="22"/>
        </w:rPr>
        <w:t xml:space="preserve">. Unter dem </w:t>
      </w:r>
      <w:r w:rsidR="00F15AC5">
        <w:rPr>
          <w:rFonts w:ascii="Arial Nova" w:hAnsi="Arial Nova" w:cstheme="minorHAnsi"/>
          <w:i/>
          <w:iCs/>
          <w:sz w:val="22"/>
          <w:szCs w:val="22"/>
        </w:rPr>
        <w:t>Produktn</w:t>
      </w:r>
      <w:r w:rsidR="0092492D" w:rsidRPr="005054DA">
        <w:rPr>
          <w:rFonts w:ascii="Arial Nova" w:hAnsi="Arial Nova" w:cstheme="minorHAnsi"/>
          <w:i/>
          <w:iCs/>
          <w:sz w:val="22"/>
          <w:szCs w:val="22"/>
        </w:rPr>
        <w:t xml:space="preserve">amen BIONI HYGIENIC PRO </w:t>
      </w:r>
      <w:r w:rsidR="002711C9" w:rsidRPr="005054DA">
        <w:rPr>
          <w:rFonts w:ascii="Arial Nova" w:hAnsi="Arial Nova" w:cstheme="minorHAnsi"/>
          <w:i/>
          <w:iCs/>
          <w:sz w:val="22"/>
          <w:szCs w:val="22"/>
        </w:rPr>
        <w:t xml:space="preserve">ist diese seit </w:t>
      </w:r>
      <w:r w:rsidR="00A5228E" w:rsidRPr="005054DA">
        <w:rPr>
          <w:rFonts w:ascii="Arial Nova" w:hAnsi="Arial Nova" w:cstheme="minorHAnsi"/>
          <w:i/>
          <w:iCs/>
          <w:sz w:val="22"/>
          <w:szCs w:val="22"/>
        </w:rPr>
        <w:t>K</w:t>
      </w:r>
      <w:r w:rsidR="002711C9" w:rsidRPr="005054DA">
        <w:rPr>
          <w:rFonts w:ascii="Arial Nova" w:hAnsi="Arial Nova" w:cstheme="minorHAnsi"/>
          <w:i/>
          <w:iCs/>
          <w:sz w:val="22"/>
          <w:szCs w:val="22"/>
        </w:rPr>
        <w:t>urzem</w:t>
      </w:r>
      <w:r w:rsidR="00A66DB5" w:rsidRPr="005054DA">
        <w:rPr>
          <w:rFonts w:ascii="Arial Nova" w:hAnsi="Arial Nova" w:cstheme="minorHAnsi"/>
          <w:i/>
          <w:iCs/>
          <w:sz w:val="22"/>
          <w:szCs w:val="22"/>
        </w:rPr>
        <w:t xml:space="preserve"> bereits</w:t>
      </w:r>
      <w:r w:rsidR="002711C9" w:rsidRPr="005054DA">
        <w:rPr>
          <w:rFonts w:ascii="Arial Nova" w:hAnsi="Arial Nova" w:cstheme="minorHAnsi"/>
          <w:i/>
          <w:iCs/>
          <w:sz w:val="22"/>
          <w:szCs w:val="22"/>
        </w:rPr>
        <w:t xml:space="preserve"> auf dem Markt </w:t>
      </w:r>
      <w:r w:rsidR="00AA1EB8" w:rsidRPr="005054DA">
        <w:rPr>
          <w:rFonts w:ascii="Arial Nova" w:hAnsi="Arial Nova" w:cstheme="minorHAnsi"/>
          <w:i/>
          <w:iCs/>
          <w:sz w:val="22"/>
          <w:szCs w:val="22"/>
        </w:rPr>
        <w:t>erhältlich</w:t>
      </w:r>
      <w:r w:rsidR="002711C9" w:rsidRPr="005054DA">
        <w:rPr>
          <w:rFonts w:ascii="Arial Nova" w:hAnsi="Arial Nova" w:cstheme="minorHAnsi"/>
          <w:i/>
          <w:iCs/>
          <w:sz w:val="22"/>
          <w:szCs w:val="22"/>
        </w:rPr>
        <w:t>.</w:t>
      </w:r>
      <w:r w:rsidR="0092492D" w:rsidRPr="005054DA">
        <w:rPr>
          <w:rFonts w:ascii="Arial Nova" w:hAnsi="Arial Nova" w:cstheme="minorHAnsi"/>
          <w:i/>
          <w:iCs/>
          <w:sz w:val="22"/>
          <w:szCs w:val="22"/>
        </w:rPr>
        <w:t xml:space="preserve"> </w:t>
      </w:r>
    </w:p>
    <w:p w14:paraId="7A9E6678" w14:textId="580FCEA1" w:rsidR="00F03207" w:rsidRPr="005054DA" w:rsidRDefault="00F03207" w:rsidP="00A5228E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7A33895E" w14:textId="3025BF80" w:rsidR="008D36A8" w:rsidRPr="005054DA" w:rsidRDefault="00AA1EB8" w:rsidP="00A5228E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t>Neue a</w:t>
      </w:r>
      <w:r w:rsidR="008D36A8" w:rsidRPr="005054DA">
        <w:rPr>
          <w:rFonts w:ascii="Arial Nova" w:hAnsi="Arial Nova" w:cstheme="minorHAnsi"/>
          <w:b/>
          <w:bCs/>
          <w:sz w:val="22"/>
          <w:szCs w:val="22"/>
        </w:rPr>
        <w:t xml:space="preserve">ntibakterielle und anti-virale Innenfarbe für Schulen, Altenpflegeheime und Krankenhäuser </w:t>
      </w:r>
    </w:p>
    <w:p w14:paraId="7176EB73" w14:textId="364C9BAD" w:rsidR="008D36A8" w:rsidRDefault="008D36A8" w:rsidP="00A5228E">
      <w:pPr>
        <w:spacing w:after="0" w:line="276" w:lineRule="auto"/>
        <w:rPr>
          <w:rFonts w:ascii="Arial Nova" w:hAnsi="Arial Nova" w:cstheme="minorHAnsi"/>
        </w:rPr>
      </w:pPr>
      <w:r w:rsidRPr="005054DA">
        <w:rPr>
          <w:rFonts w:ascii="Arial Nova" w:hAnsi="Arial Nova" w:cstheme="minorHAnsi"/>
        </w:rPr>
        <w:t xml:space="preserve">Nicht erst seit der Corona-Pandemie rücken </w:t>
      </w:r>
      <w:r w:rsidR="00617B56" w:rsidRPr="005054DA">
        <w:rPr>
          <w:rFonts w:ascii="Arial Nova" w:hAnsi="Arial Nova" w:cstheme="minorHAnsi"/>
        </w:rPr>
        <w:t>gebäudebezogene, technische Maßnahmen</w:t>
      </w:r>
      <w:r w:rsidRPr="005054DA">
        <w:rPr>
          <w:rFonts w:ascii="Arial Nova" w:hAnsi="Arial Nova" w:cstheme="minorHAnsi"/>
        </w:rPr>
        <w:t xml:space="preserve"> zur </w:t>
      </w:r>
      <w:r w:rsidR="00617B56" w:rsidRPr="005054DA">
        <w:rPr>
          <w:rFonts w:ascii="Arial Nova" w:hAnsi="Arial Nova" w:cstheme="minorHAnsi"/>
        </w:rPr>
        <w:t xml:space="preserve">Vermeidung der Ausbreitung von Krankheitserregern </w:t>
      </w:r>
      <w:r w:rsidRPr="005054DA">
        <w:rPr>
          <w:rFonts w:ascii="Arial Nova" w:hAnsi="Arial Nova" w:cstheme="minorHAnsi"/>
        </w:rPr>
        <w:t xml:space="preserve">in öffentlichen Gebäuden immer stärker in den Fokus. </w:t>
      </w:r>
      <w:r w:rsidR="00617B56" w:rsidRPr="005054DA">
        <w:rPr>
          <w:rFonts w:ascii="Arial Nova" w:hAnsi="Arial Nova" w:cstheme="minorHAnsi"/>
        </w:rPr>
        <w:t>I</w:t>
      </w:r>
      <w:r w:rsidRPr="005054DA">
        <w:rPr>
          <w:rFonts w:ascii="Arial Nova" w:hAnsi="Arial Nova" w:cstheme="minorHAnsi"/>
        </w:rPr>
        <w:t xml:space="preserve">nsbesondere dort, wo sich sensible oder immunschwache Menschen über </w:t>
      </w:r>
      <w:r w:rsidR="00A66DB5" w:rsidRPr="005054DA">
        <w:rPr>
          <w:rFonts w:ascii="Arial Nova" w:hAnsi="Arial Nova" w:cstheme="minorHAnsi"/>
        </w:rPr>
        <w:t xml:space="preserve">einen </w:t>
      </w:r>
      <w:r w:rsidRPr="005054DA">
        <w:rPr>
          <w:rFonts w:ascii="Arial Nova" w:hAnsi="Arial Nova" w:cstheme="minorHAnsi"/>
        </w:rPr>
        <w:t xml:space="preserve">längeren Zeitraum aufhalten, </w:t>
      </w:r>
      <w:r w:rsidR="00617B56" w:rsidRPr="005054DA">
        <w:rPr>
          <w:rFonts w:ascii="Arial Nova" w:hAnsi="Arial Nova" w:cstheme="minorHAnsi"/>
        </w:rPr>
        <w:t xml:space="preserve">wie z.B. </w:t>
      </w:r>
      <w:r w:rsidR="004D37F5" w:rsidRPr="005054DA">
        <w:rPr>
          <w:rFonts w:ascii="Arial Nova" w:hAnsi="Arial Nova" w:cstheme="minorHAnsi"/>
        </w:rPr>
        <w:t xml:space="preserve">in </w:t>
      </w:r>
      <w:r w:rsidR="00617B56" w:rsidRPr="005054DA">
        <w:rPr>
          <w:rFonts w:ascii="Arial Nova" w:hAnsi="Arial Nova" w:cstheme="minorHAnsi"/>
        </w:rPr>
        <w:t>Schulen, Altenpflegeheime</w:t>
      </w:r>
      <w:r w:rsidR="004D37F5" w:rsidRPr="005054DA">
        <w:rPr>
          <w:rFonts w:ascii="Arial Nova" w:hAnsi="Arial Nova" w:cstheme="minorHAnsi"/>
        </w:rPr>
        <w:t>n</w:t>
      </w:r>
      <w:r w:rsidR="00617B56" w:rsidRPr="005054DA">
        <w:rPr>
          <w:rFonts w:ascii="Arial Nova" w:hAnsi="Arial Nova" w:cstheme="minorHAnsi"/>
        </w:rPr>
        <w:t xml:space="preserve"> </w:t>
      </w:r>
      <w:r w:rsidR="004D37F5" w:rsidRPr="005054DA">
        <w:rPr>
          <w:rFonts w:ascii="Arial Nova" w:hAnsi="Arial Nova" w:cstheme="minorHAnsi"/>
        </w:rPr>
        <w:t>oder</w:t>
      </w:r>
      <w:r w:rsidR="00617B56" w:rsidRPr="005054DA">
        <w:rPr>
          <w:rFonts w:ascii="Arial Nova" w:hAnsi="Arial Nova" w:cstheme="minorHAnsi"/>
        </w:rPr>
        <w:t xml:space="preserve"> Krankenhäuser</w:t>
      </w:r>
      <w:r w:rsidR="004D37F5" w:rsidRPr="005054DA">
        <w:rPr>
          <w:rFonts w:ascii="Arial Nova" w:hAnsi="Arial Nova" w:cstheme="minorHAnsi"/>
        </w:rPr>
        <w:t>n</w:t>
      </w:r>
      <w:r w:rsidR="00617B56" w:rsidRPr="005054DA">
        <w:rPr>
          <w:rFonts w:ascii="Arial Nova" w:hAnsi="Arial Nova" w:cstheme="minorHAnsi"/>
        </w:rPr>
        <w:t xml:space="preserve">, haben Maßnahmen </w:t>
      </w:r>
      <w:r w:rsidRPr="005054DA">
        <w:rPr>
          <w:rFonts w:ascii="Arial Nova" w:hAnsi="Arial Nova" w:cstheme="minorHAnsi"/>
        </w:rPr>
        <w:t>zur</w:t>
      </w:r>
      <w:r w:rsidR="00617B56" w:rsidRPr="005054DA">
        <w:rPr>
          <w:rFonts w:ascii="Arial Nova" w:hAnsi="Arial Nova" w:cstheme="minorHAnsi"/>
        </w:rPr>
        <w:t xml:space="preserve"> </w:t>
      </w:r>
      <w:r w:rsidRPr="005054DA">
        <w:rPr>
          <w:rFonts w:ascii="Arial Nova" w:hAnsi="Arial Nova" w:cstheme="minorHAnsi"/>
        </w:rPr>
        <w:t>Risiko</w:t>
      </w:r>
      <w:r w:rsidR="00617B56" w:rsidRPr="005054DA">
        <w:rPr>
          <w:rFonts w:ascii="Arial Nova" w:hAnsi="Arial Nova" w:cstheme="minorHAnsi"/>
        </w:rPr>
        <w:t xml:space="preserve">reduktion eine besonders große Bedeutung. </w:t>
      </w:r>
      <w:r w:rsidR="00A5228E" w:rsidRPr="005054DA">
        <w:rPr>
          <w:rFonts w:ascii="Arial Nova" w:hAnsi="Arial Nova" w:cstheme="minorHAnsi"/>
        </w:rPr>
        <w:t>Neben r</w:t>
      </w:r>
      <w:r w:rsidR="00617B56" w:rsidRPr="005054DA">
        <w:rPr>
          <w:rFonts w:ascii="Arial Nova" w:hAnsi="Arial Nova" w:cstheme="minorHAnsi"/>
        </w:rPr>
        <w:t>egelmäßige</w:t>
      </w:r>
      <w:r w:rsidR="00F15AC5">
        <w:rPr>
          <w:rFonts w:ascii="Arial Nova" w:hAnsi="Arial Nova" w:cstheme="minorHAnsi"/>
        </w:rPr>
        <w:t>r</w:t>
      </w:r>
      <w:r w:rsidR="00617B56" w:rsidRPr="005054DA">
        <w:rPr>
          <w:rFonts w:ascii="Arial Nova" w:hAnsi="Arial Nova" w:cstheme="minorHAnsi"/>
        </w:rPr>
        <w:t xml:space="preserve"> Reinigung</w:t>
      </w:r>
      <w:r w:rsidR="00A5228E" w:rsidRPr="005054DA">
        <w:rPr>
          <w:rFonts w:ascii="Arial Nova" w:hAnsi="Arial Nova" w:cstheme="minorHAnsi"/>
        </w:rPr>
        <w:t xml:space="preserve"> und </w:t>
      </w:r>
      <w:r w:rsidR="00617B56" w:rsidRPr="005054DA">
        <w:rPr>
          <w:rFonts w:ascii="Arial Nova" w:hAnsi="Arial Nova" w:cstheme="minorHAnsi"/>
        </w:rPr>
        <w:t>(Kontakt-)Flächendesinfektion</w:t>
      </w:r>
      <w:r w:rsidR="00A5228E" w:rsidRPr="005054DA">
        <w:rPr>
          <w:rFonts w:ascii="Arial Nova" w:hAnsi="Arial Nova" w:cstheme="minorHAnsi"/>
        </w:rPr>
        <w:t xml:space="preserve"> </w:t>
      </w:r>
      <w:r w:rsidR="00F15AC5">
        <w:rPr>
          <w:rFonts w:ascii="Arial Nova" w:hAnsi="Arial Nova" w:cstheme="minorHAnsi"/>
        </w:rPr>
        <w:t xml:space="preserve">sowie modernen </w:t>
      </w:r>
      <w:r w:rsidR="00617B56" w:rsidRPr="005054DA">
        <w:rPr>
          <w:rFonts w:ascii="Arial Nova" w:hAnsi="Arial Nova" w:cstheme="minorHAnsi"/>
        </w:rPr>
        <w:t xml:space="preserve">Luftfilteranlagen </w:t>
      </w:r>
      <w:r w:rsidR="00F15AC5">
        <w:rPr>
          <w:rFonts w:ascii="Arial Nova" w:hAnsi="Arial Nova" w:cstheme="minorHAnsi"/>
        </w:rPr>
        <w:t xml:space="preserve">kommen dort daher auch immer häufiger z.B. </w:t>
      </w:r>
      <w:r w:rsidR="00617B56" w:rsidRPr="005054DA">
        <w:rPr>
          <w:rFonts w:ascii="Arial Nova" w:hAnsi="Arial Nova" w:cstheme="minorHAnsi"/>
        </w:rPr>
        <w:t>ant</w:t>
      </w:r>
      <w:r w:rsidR="00F15AC5">
        <w:rPr>
          <w:rFonts w:ascii="Arial Nova" w:hAnsi="Arial Nova" w:cstheme="minorHAnsi"/>
        </w:rPr>
        <w:t>ibakterielle</w:t>
      </w:r>
      <w:r w:rsidR="00617B56" w:rsidRPr="005054DA">
        <w:rPr>
          <w:rFonts w:ascii="Arial Nova" w:hAnsi="Arial Nova" w:cstheme="minorHAnsi"/>
        </w:rPr>
        <w:t xml:space="preserve"> Lichtschalter und Türklinken </w:t>
      </w:r>
      <w:r w:rsidR="00AD6AD4" w:rsidRPr="005054DA">
        <w:rPr>
          <w:rFonts w:ascii="Arial Nova" w:hAnsi="Arial Nova" w:cstheme="minorHAnsi"/>
        </w:rPr>
        <w:t>zum Einsatz</w:t>
      </w:r>
      <w:r w:rsidR="00A5228E" w:rsidRPr="005054DA">
        <w:rPr>
          <w:rFonts w:ascii="Arial Nova" w:hAnsi="Arial Nova" w:cstheme="minorHAnsi"/>
        </w:rPr>
        <w:t xml:space="preserve">. Mit </w:t>
      </w:r>
      <w:r w:rsidR="00AD6AD4" w:rsidRPr="005054DA">
        <w:rPr>
          <w:rFonts w:ascii="Arial Nova" w:hAnsi="Arial Nova" w:cstheme="minorHAnsi"/>
        </w:rPr>
        <w:t>einer</w:t>
      </w:r>
      <w:r w:rsidR="00AA1EB8" w:rsidRPr="005054DA">
        <w:rPr>
          <w:rFonts w:ascii="Arial Nova" w:hAnsi="Arial Nova" w:cstheme="minorHAnsi"/>
        </w:rPr>
        <w:t xml:space="preserve"> </w:t>
      </w:r>
      <w:r w:rsidR="00A5228E" w:rsidRPr="005054DA">
        <w:rPr>
          <w:rFonts w:ascii="Arial Nova" w:hAnsi="Arial Nova" w:cstheme="minorHAnsi"/>
        </w:rPr>
        <w:t xml:space="preserve">neu entwickelten </w:t>
      </w:r>
      <w:r w:rsidR="00DE25C3" w:rsidRPr="005054DA">
        <w:rPr>
          <w:rFonts w:ascii="Arial Nova" w:hAnsi="Arial Nova" w:cstheme="minorHAnsi"/>
        </w:rPr>
        <w:t xml:space="preserve">Innenfarbe </w:t>
      </w:r>
      <w:r w:rsidR="00AA1EB8" w:rsidRPr="005054DA">
        <w:rPr>
          <w:rFonts w:ascii="Arial Nova" w:hAnsi="Arial Nova" w:cstheme="minorHAnsi"/>
        </w:rPr>
        <w:t>der BIONI CS GmbH verfügen</w:t>
      </w:r>
      <w:r w:rsidR="00DE25C3" w:rsidRPr="005054DA">
        <w:rPr>
          <w:rFonts w:ascii="Arial Nova" w:hAnsi="Arial Nova" w:cstheme="minorHAnsi"/>
        </w:rPr>
        <w:t xml:space="preserve"> Bauherr und Betreiber n</w:t>
      </w:r>
      <w:r w:rsidR="00A5228E" w:rsidRPr="005054DA">
        <w:rPr>
          <w:rFonts w:ascii="Arial Nova" w:hAnsi="Arial Nova" w:cstheme="minorHAnsi"/>
        </w:rPr>
        <w:t xml:space="preserve">un </w:t>
      </w:r>
      <w:r w:rsidR="00AA1EB8" w:rsidRPr="005054DA">
        <w:rPr>
          <w:rFonts w:ascii="Arial Nova" w:hAnsi="Arial Nova" w:cstheme="minorHAnsi"/>
        </w:rPr>
        <w:t xml:space="preserve">über </w:t>
      </w:r>
      <w:r w:rsidR="00DE25C3" w:rsidRPr="005054DA">
        <w:rPr>
          <w:rFonts w:ascii="Arial Nova" w:hAnsi="Arial Nova" w:cstheme="minorHAnsi"/>
        </w:rPr>
        <w:t xml:space="preserve">ein weiteres Instrument </w:t>
      </w:r>
      <w:r w:rsidR="00AD6AD4" w:rsidRPr="005054DA">
        <w:rPr>
          <w:rFonts w:ascii="Arial Nova" w:hAnsi="Arial Nova" w:cstheme="minorHAnsi"/>
        </w:rPr>
        <w:t xml:space="preserve">zur </w:t>
      </w:r>
      <w:r w:rsidR="00AA1EB8" w:rsidRPr="005054DA">
        <w:rPr>
          <w:rFonts w:ascii="Arial Nova" w:hAnsi="Arial Nova" w:cstheme="minorHAnsi"/>
        </w:rPr>
        <w:t xml:space="preserve">Reduktion von Bakterien und Viren an </w:t>
      </w:r>
      <w:r w:rsidR="00AD6AD4" w:rsidRPr="005054DA">
        <w:rPr>
          <w:rFonts w:ascii="Arial Nova" w:hAnsi="Arial Nova" w:cstheme="minorHAnsi"/>
        </w:rPr>
        <w:t>Gebäude-</w:t>
      </w:r>
      <w:r w:rsidR="00AA1EB8" w:rsidRPr="005054DA">
        <w:rPr>
          <w:rFonts w:ascii="Arial Nova" w:hAnsi="Arial Nova" w:cstheme="minorHAnsi"/>
        </w:rPr>
        <w:t>Oberflächen</w:t>
      </w:r>
      <w:r w:rsidR="00AD6AD4" w:rsidRPr="005054DA">
        <w:rPr>
          <w:rFonts w:ascii="Arial Nova" w:hAnsi="Arial Nova" w:cstheme="minorHAnsi"/>
        </w:rPr>
        <w:t xml:space="preserve"> und damit zur Unterstützung der Hygiene</w:t>
      </w:r>
      <w:r w:rsidR="00A66DB5" w:rsidRPr="005054DA">
        <w:rPr>
          <w:rFonts w:ascii="Arial Nova" w:hAnsi="Arial Nova" w:cstheme="minorHAnsi"/>
        </w:rPr>
        <w:t xml:space="preserve"> in stark frequentierten Bereichen</w:t>
      </w:r>
      <w:r w:rsidR="00AA1EB8" w:rsidRPr="005054DA">
        <w:rPr>
          <w:rFonts w:ascii="Arial Nova" w:hAnsi="Arial Nova" w:cstheme="minorHAnsi"/>
        </w:rPr>
        <w:t xml:space="preserve">.  </w:t>
      </w:r>
    </w:p>
    <w:p w14:paraId="0A0706B7" w14:textId="4A995C7E" w:rsidR="005054DA" w:rsidRDefault="005054DA" w:rsidP="00A5228E">
      <w:pPr>
        <w:spacing w:after="0" w:line="276" w:lineRule="auto"/>
        <w:rPr>
          <w:rFonts w:ascii="Arial Nova" w:hAnsi="Arial Nova" w:cstheme="minorHAnsi"/>
        </w:rPr>
      </w:pPr>
    </w:p>
    <w:p w14:paraId="787E2895" w14:textId="77777777" w:rsidR="005054DA" w:rsidRPr="005054DA" w:rsidRDefault="005054DA" w:rsidP="00A5228E">
      <w:pPr>
        <w:spacing w:after="0" w:line="276" w:lineRule="auto"/>
        <w:rPr>
          <w:rFonts w:ascii="Arial Nova" w:hAnsi="Arial Nova" w:cstheme="minorHAnsi"/>
        </w:rPr>
      </w:pPr>
    </w:p>
    <w:p w14:paraId="36D224FE" w14:textId="59F2423B" w:rsidR="00E91B42" w:rsidRPr="005054DA" w:rsidRDefault="00171986" w:rsidP="00E91B42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lastRenderedPageBreak/>
        <w:t>Silber</w:t>
      </w:r>
      <w:r w:rsidR="001E7BBF" w:rsidRPr="005054DA">
        <w:rPr>
          <w:rFonts w:ascii="Arial Nova" w:hAnsi="Arial Nova" w:cstheme="minorHAnsi"/>
          <w:b/>
          <w:bCs/>
          <w:sz w:val="22"/>
          <w:szCs w:val="22"/>
        </w:rPr>
        <w:t>-</w:t>
      </w:r>
      <w:r w:rsidR="0032720B" w:rsidRPr="005054DA">
        <w:rPr>
          <w:rFonts w:ascii="Arial Nova" w:hAnsi="Arial Nova" w:cstheme="minorHAnsi"/>
          <w:b/>
          <w:bCs/>
          <w:sz w:val="22"/>
          <w:szCs w:val="22"/>
        </w:rPr>
        <w:t>System-</w:t>
      </w:r>
      <w:r w:rsidR="001E7BBF" w:rsidRPr="005054DA">
        <w:rPr>
          <w:rFonts w:ascii="Arial Nova" w:hAnsi="Arial Nova" w:cstheme="minorHAnsi"/>
          <w:b/>
          <w:bCs/>
          <w:sz w:val="22"/>
          <w:szCs w:val="22"/>
        </w:rPr>
        <w:t>Technologie und Bio</w:t>
      </w:r>
      <w:r w:rsidR="00E91B42" w:rsidRPr="005054DA">
        <w:rPr>
          <w:rFonts w:ascii="Arial Nova" w:hAnsi="Arial Nova" w:cstheme="minorHAnsi"/>
          <w:b/>
          <w:bCs/>
          <w:sz w:val="22"/>
          <w:szCs w:val="22"/>
        </w:rPr>
        <w:t>p</w:t>
      </w:r>
      <w:r w:rsidR="001E7BBF" w:rsidRPr="005054DA">
        <w:rPr>
          <w:rFonts w:ascii="Arial Nova" w:hAnsi="Arial Nova" w:cstheme="minorHAnsi"/>
          <w:b/>
          <w:bCs/>
          <w:sz w:val="22"/>
          <w:szCs w:val="22"/>
        </w:rPr>
        <w:t>olymer sorgen für Schutz</w:t>
      </w:r>
      <w:r w:rsidR="0092492D" w:rsidRPr="005054DA">
        <w:rPr>
          <w:rFonts w:ascii="Arial Nova" w:hAnsi="Arial Nova" w:cstheme="minorHAnsi"/>
          <w:b/>
          <w:bCs/>
          <w:sz w:val="22"/>
          <w:szCs w:val="22"/>
        </w:rPr>
        <w:t>mechanismus</w:t>
      </w:r>
      <w:r w:rsidR="00E91B42" w:rsidRPr="005054DA">
        <w:rPr>
          <w:rFonts w:ascii="Arial Nova" w:hAnsi="Arial Nova" w:cstheme="minorHAnsi"/>
          <w:b/>
          <w:bCs/>
          <w:sz w:val="22"/>
          <w:szCs w:val="22"/>
        </w:rPr>
        <w:t xml:space="preserve"> der Anstrichoberfläche</w:t>
      </w:r>
      <w:r w:rsidR="00704C44" w:rsidRPr="005054DA">
        <w:rPr>
          <w:rFonts w:ascii="Arial Nova" w:hAnsi="Arial Nova" w:cstheme="minorHAnsi"/>
          <w:b/>
          <w:bCs/>
          <w:sz w:val="22"/>
          <w:szCs w:val="22"/>
        </w:rPr>
        <w:t xml:space="preserve"> </w:t>
      </w:r>
    </w:p>
    <w:p w14:paraId="2ACDD2BD" w14:textId="0FF0AA35" w:rsidR="0079082D" w:rsidRPr="005054DA" w:rsidRDefault="00E91B42" w:rsidP="0079082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Ihre anti</w:t>
      </w:r>
      <w:r w:rsidR="00F15AC5">
        <w:rPr>
          <w:rFonts w:ascii="Arial Nova" w:hAnsi="Arial Nova" w:cstheme="minorHAnsi"/>
          <w:sz w:val="22"/>
          <w:szCs w:val="22"/>
        </w:rPr>
        <w:t>-</w:t>
      </w:r>
      <w:r w:rsidRPr="005054DA">
        <w:rPr>
          <w:rFonts w:ascii="Arial Nova" w:hAnsi="Arial Nova" w:cstheme="minorHAnsi"/>
          <w:sz w:val="22"/>
          <w:szCs w:val="22"/>
        </w:rPr>
        <w:t xml:space="preserve">viralen </w:t>
      </w:r>
      <w:r w:rsidR="00A66DB5" w:rsidRPr="005054DA">
        <w:rPr>
          <w:rFonts w:ascii="Arial Nova" w:hAnsi="Arial Nova" w:cstheme="minorHAnsi"/>
          <w:sz w:val="22"/>
          <w:szCs w:val="22"/>
        </w:rPr>
        <w:t>Oberflächen-</w:t>
      </w:r>
      <w:r w:rsidRPr="005054DA">
        <w:rPr>
          <w:rFonts w:ascii="Arial Nova" w:hAnsi="Arial Nova" w:cstheme="minorHAnsi"/>
          <w:sz w:val="22"/>
          <w:szCs w:val="22"/>
        </w:rPr>
        <w:t>Eigenschaften sowie Ihren effektiven Schutz gegen gram-positive und gram-n</w:t>
      </w:r>
      <w:r w:rsidR="00A66DB5" w:rsidRPr="005054DA">
        <w:rPr>
          <w:rFonts w:ascii="Arial Nova" w:hAnsi="Arial Nova" w:cstheme="minorHAnsi"/>
          <w:sz w:val="22"/>
          <w:szCs w:val="22"/>
        </w:rPr>
        <w:t>e</w:t>
      </w:r>
      <w:r w:rsidRPr="005054DA">
        <w:rPr>
          <w:rFonts w:ascii="Arial Nova" w:hAnsi="Arial Nova" w:cstheme="minorHAnsi"/>
          <w:sz w:val="22"/>
          <w:szCs w:val="22"/>
        </w:rPr>
        <w:t xml:space="preserve">gative Bakterien erzielt die neuartige Innenfarbe mit Hilfe einer speziellen Wirkstoffkombination. Die Rohstoffe, basierend auf einem silber-dotierten Poly-Silikat, silikatischen Leichtfüllstoffen und einem speziellem Biopolymer ermöglichen eine gleichmäßige Bioverfügbarkeit von Silber-Ionen an der Oberfläche. Das spezielle Biopolymer setzt BIONI bereits in anderen Produkten seit vielen Jahren erfolgreich ein. </w:t>
      </w:r>
      <w:r w:rsidR="0079082D" w:rsidRPr="005054DA">
        <w:rPr>
          <w:rFonts w:ascii="Arial Nova" w:hAnsi="Arial Nova" w:cstheme="minorHAnsi"/>
          <w:sz w:val="22"/>
          <w:szCs w:val="22"/>
        </w:rPr>
        <w:t>Der Wirkmechanismus ist durch namhafte Studien belegt und die Virenreduktion durch Prüfinstitute nachgewiesen.</w:t>
      </w:r>
    </w:p>
    <w:p w14:paraId="5F489DE1" w14:textId="7FDD9A20" w:rsidR="0079082D" w:rsidRPr="005054DA" w:rsidRDefault="0079082D" w:rsidP="0079082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78B7B3BB" w14:textId="77777777" w:rsidR="0079082D" w:rsidRPr="005054DA" w:rsidRDefault="0079082D" w:rsidP="0079082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t>Laboruntersuchungen bestätigen Reduktion von CORONA-VIREN an der Oberfläche um 99,92% sowie MRSA um mehr als 99,99%</w:t>
      </w:r>
    </w:p>
    <w:p w14:paraId="3A76FF5A" w14:textId="77777777" w:rsidR="0079082D" w:rsidRPr="005054DA" w:rsidRDefault="0079082D" w:rsidP="0079082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 xml:space="preserve">Im Rahmen verschiedener Untersuchungen wurden die antiviralen und antibakteriellen Eigenschaften von </w:t>
      </w:r>
      <w:r w:rsidRPr="005054DA">
        <w:rPr>
          <w:rFonts w:ascii="Arial Nova" w:hAnsi="Arial Nova" w:cstheme="minorHAnsi"/>
          <w:i/>
          <w:iCs/>
          <w:sz w:val="22"/>
          <w:szCs w:val="22"/>
        </w:rPr>
        <w:t>BIONI HYGIENIC PRO</w:t>
      </w:r>
      <w:r w:rsidRPr="005054DA">
        <w:rPr>
          <w:rFonts w:ascii="Arial Nova" w:hAnsi="Arial Nova" w:cstheme="minorHAnsi"/>
          <w:sz w:val="22"/>
          <w:szCs w:val="22"/>
        </w:rPr>
        <w:t xml:space="preserve"> durch externe Prüfinstitute bestätigt. So wurden Corona-Viren an der Anstrichoberfläche binnen 24 Stunden um 99,92% (3 log-Stufen) reduziert, Methicillin-resistenter </w:t>
      </w:r>
      <w:proofErr w:type="spellStart"/>
      <w:r w:rsidRPr="005054DA">
        <w:rPr>
          <w:rFonts w:ascii="Arial Nova" w:hAnsi="Arial Nova" w:cstheme="minorHAnsi"/>
          <w:sz w:val="22"/>
          <w:szCs w:val="22"/>
        </w:rPr>
        <w:t>Staphylococcus</w:t>
      </w:r>
      <w:proofErr w:type="spellEnd"/>
      <w:r w:rsidRPr="005054DA">
        <w:rPr>
          <w:rFonts w:ascii="Arial Nova" w:hAnsi="Arial Nova" w:cstheme="minorHAnsi"/>
          <w:sz w:val="22"/>
          <w:szCs w:val="22"/>
        </w:rPr>
        <w:t xml:space="preserve"> </w:t>
      </w:r>
      <w:proofErr w:type="spellStart"/>
      <w:r w:rsidRPr="005054DA">
        <w:rPr>
          <w:rFonts w:ascii="Arial Nova" w:hAnsi="Arial Nova" w:cstheme="minorHAnsi"/>
          <w:sz w:val="22"/>
          <w:szCs w:val="22"/>
        </w:rPr>
        <w:t>aureus</w:t>
      </w:r>
      <w:proofErr w:type="spellEnd"/>
      <w:r w:rsidRPr="005054DA">
        <w:rPr>
          <w:rFonts w:ascii="Arial Nova" w:hAnsi="Arial Nova" w:cstheme="minorHAnsi"/>
          <w:sz w:val="22"/>
          <w:szCs w:val="22"/>
        </w:rPr>
        <w:t xml:space="preserve"> (MRSA) sogar um über 99,99% (4 log-Stufen).  </w:t>
      </w:r>
    </w:p>
    <w:p w14:paraId="0F4B4F09" w14:textId="77777777" w:rsidR="00235AD7" w:rsidRPr="005054DA" w:rsidRDefault="00235AD7" w:rsidP="00235AD7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489FCC5B" w14:textId="531E2E10" w:rsidR="0092492D" w:rsidRPr="005054DA" w:rsidRDefault="002711C9" w:rsidP="00235AD7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t>Dipl.-Kfm. Sven Knoll – Geschäftsführer und Gründer der Bioni CS GmbH</w:t>
      </w:r>
      <w:r w:rsidR="0079082D" w:rsidRPr="005054DA">
        <w:rPr>
          <w:rFonts w:ascii="Arial Nova" w:hAnsi="Arial Nova" w:cstheme="minorHAnsi"/>
          <w:b/>
          <w:bCs/>
          <w:sz w:val="22"/>
          <w:szCs w:val="22"/>
        </w:rPr>
        <w:t xml:space="preserve"> zu</w:t>
      </w:r>
      <w:r w:rsidR="00F15AC5">
        <w:rPr>
          <w:rFonts w:ascii="Arial Nova" w:hAnsi="Arial Nova" w:cstheme="minorHAnsi"/>
          <w:b/>
          <w:bCs/>
          <w:sz w:val="22"/>
          <w:szCs w:val="22"/>
        </w:rPr>
        <w:t>r</w:t>
      </w:r>
      <w:r w:rsidR="0079082D" w:rsidRPr="005054DA">
        <w:rPr>
          <w:rFonts w:ascii="Arial Nova" w:hAnsi="Arial Nova" w:cstheme="minorHAnsi"/>
          <w:b/>
          <w:bCs/>
          <w:sz w:val="22"/>
          <w:szCs w:val="22"/>
        </w:rPr>
        <w:t xml:space="preserve"> </w:t>
      </w:r>
      <w:r w:rsidR="00F15AC5">
        <w:rPr>
          <w:rFonts w:ascii="Arial Nova" w:hAnsi="Arial Nova" w:cstheme="minorHAnsi"/>
          <w:b/>
          <w:bCs/>
          <w:sz w:val="22"/>
          <w:szCs w:val="22"/>
        </w:rPr>
        <w:t xml:space="preserve">neusten </w:t>
      </w:r>
      <w:r w:rsidR="0079082D" w:rsidRPr="005054DA">
        <w:rPr>
          <w:rFonts w:ascii="Arial Nova" w:hAnsi="Arial Nova" w:cstheme="minorHAnsi"/>
          <w:b/>
          <w:bCs/>
          <w:sz w:val="22"/>
          <w:szCs w:val="22"/>
        </w:rPr>
        <w:t>Entwicklungsarbeit</w:t>
      </w:r>
    </w:p>
    <w:p w14:paraId="17014D71" w14:textId="0547F01C" w:rsidR="0092492D" w:rsidRPr="005054DA" w:rsidRDefault="0092492D" w:rsidP="00235AD7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„Wir arbeiten seit über 15 Jahren an innovativen Lösungen zum Schutz von Anstrichoberflächen gegen Schimmelpilze und Bakterien</w:t>
      </w:r>
      <w:r w:rsidR="0079082D" w:rsidRPr="005054DA">
        <w:rPr>
          <w:rFonts w:ascii="Arial Nova" w:hAnsi="Arial Nova" w:cstheme="minorHAnsi"/>
          <w:sz w:val="22"/>
          <w:szCs w:val="22"/>
        </w:rPr>
        <w:t>. B</w:t>
      </w:r>
      <w:r w:rsidR="002711C9" w:rsidRPr="005054DA">
        <w:rPr>
          <w:rFonts w:ascii="Arial Nova" w:hAnsi="Arial Nova" w:cstheme="minorHAnsi"/>
          <w:sz w:val="22"/>
          <w:szCs w:val="22"/>
        </w:rPr>
        <w:t>ei dem Ziel der Entwicklung einer Innenfarbe</w:t>
      </w:r>
      <w:r w:rsidR="0079082D" w:rsidRPr="005054DA">
        <w:rPr>
          <w:rFonts w:ascii="Arial Nova" w:hAnsi="Arial Nova" w:cstheme="minorHAnsi"/>
          <w:sz w:val="22"/>
          <w:szCs w:val="22"/>
        </w:rPr>
        <w:t>, die auch Corona-Viren an der Oberfläche reduziert und beseitigt,</w:t>
      </w:r>
      <w:r w:rsidR="002711C9" w:rsidRPr="005054DA">
        <w:rPr>
          <w:rFonts w:ascii="Arial Nova" w:hAnsi="Arial Nova" w:cstheme="minorHAnsi"/>
          <w:sz w:val="22"/>
          <w:szCs w:val="22"/>
        </w:rPr>
        <w:t xml:space="preserve"> </w:t>
      </w:r>
      <w:r w:rsidR="0079082D" w:rsidRPr="005054DA">
        <w:rPr>
          <w:rFonts w:ascii="Arial Nova" w:hAnsi="Arial Nova" w:cstheme="minorHAnsi"/>
          <w:sz w:val="22"/>
          <w:szCs w:val="22"/>
        </w:rPr>
        <w:t xml:space="preserve">konnten wir daher nicht nur </w:t>
      </w:r>
      <w:r w:rsidRPr="005054DA">
        <w:rPr>
          <w:rFonts w:ascii="Arial Nova" w:hAnsi="Arial Nova" w:cstheme="minorHAnsi"/>
          <w:sz w:val="22"/>
          <w:szCs w:val="22"/>
        </w:rPr>
        <w:t xml:space="preserve">auf </w:t>
      </w:r>
      <w:r w:rsidR="00F15AC5">
        <w:rPr>
          <w:rFonts w:ascii="Arial Nova" w:hAnsi="Arial Nova" w:cstheme="minorHAnsi"/>
          <w:sz w:val="22"/>
          <w:szCs w:val="22"/>
        </w:rPr>
        <w:t>zahlreiche</w:t>
      </w:r>
      <w:r w:rsidRPr="005054DA">
        <w:rPr>
          <w:rFonts w:ascii="Arial Nova" w:hAnsi="Arial Nova" w:cstheme="minorHAnsi"/>
          <w:sz w:val="22"/>
          <w:szCs w:val="22"/>
        </w:rPr>
        <w:t xml:space="preserve"> Daten </w:t>
      </w:r>
      <w:r w:rsidR="0079082D" w:rsidRPr="005054DA">
        <w:rPr>
          <w:rFonts w:ascii="Arial Nova" w:hAnsi="Arial Nova" w:cstheme="minorHAnsi"/>
          <w:sz w:val="22"/>
          <w:szCs w:val="22"/>
        </w:rPr>
        <w:t>und Studie</w:t>
      </w:r>
      <w:r w:rsidR="005054DA">
        <w:rPr>
          <w:rFonts w:ascii="Arial Nova" w:hAnsi="Arial Nova" w:cstheme="minorHAnsi"/>
          <w:sz w:val="22"/>
          <w:szCs w:val="22"/>
        </w:rPr>
        <w:t>n, s</w:t>
      </w:r>
      <w:r w:rsidR="0079082D" w:rsidRPr="005054DA">
        <w:rPr>
          <w:rFonts w:ascii="Arial Nova" w:hAnsi="Arial Nova" w:cstheme="minorHAnsi"/>
          <w:sz w:val="22"/>
          <w:szCs w:val="22"/>
        </w:rPr>
        <w:t>ondern auch entsprechendes Entwicklungs-</w:t>
      </w:r>
      <w:proofErr w:type="spellStart"/>
      <w:r w:rsidR="0079082D" w:rsidRPr="005054DA">
        <w:rPr>
          <w:rFonts w:ascii="Arial Nova" w:hAnsi="Arial Nova" w:cstheme="minorHAnsi"/>
          <w:sz w:val="22"/>
          <w:szCs w:val="22"/>
        </w:rPr>
        <w:t>Know-How</w:t>
      </w:r>
      <w:proofErr w:type="spellEnd"/>
      <w:r w:rsidR="0079082D" w:rsidRPr="005054DA">
        <w:rPr>
          <w:rFonts w:ascii="Arial Nova" w:hAnsi="Arial Nova" w:cstheme="minorHAnsi"/>
          <w:sz w:val="22"/>
          <w:szCs w:val="22"/>
        </w:rPr>
        <w:t xml:space="preserve"> </w:t>
      </w:r>
      <w:r w:rsidRPr="005054DA">
        <w:rPr>
          <w:rFonts w:ascii="Arial Nova" w:hAnsi="Arial Nova" w:cstheme="minorHAnsi"/>
          <w:sz w:val="22"/>
          <w:szCs w:val="22"/>
        </w:rPr>
        <w:t xml:space="preserve">zurückgreifen. </w:t>
      </w:r>
      <w:r w:rsidR="002711C9" w:rsidRPr="005054DA">
        <w:rPr>
          <w:rFonts w:ascii="Arial Nova" w:hAnsi="Arial Nova" w:cstheme="minorHAnsi"/>
          <w:sz w:val="22"/>
          <w:szCs w:val="22"/>
        </w:rPr>
        <w:t xml:space="preserve">Auf Grundlage </w:t>
      </w:r>
      <w:r w:rsidRPr="005054DA">
        <w:rPr>
          <w:rFonts w:ascii="Arial Nova" w:hAnsi="Arial Nova" w:cstheme="minorHAnsi"/>
          <w:sz w:val="22"/>
          <w:szCs w:val="22"/>
        </w:rPr>
        <w:t>der Weiterentwicklung eine</w:t>
      </w:r>
      <w:r w:rsidR="002711C9" w:rsidRPr="005054DA">
        <w:rPr>
          <w:rFonts w:ascii="Arial Nova" w:hAnsi="Arial Nova" w:cstheme="minorHAnsi"/>
          <w:sz w:val="22"/>
          <w:szCs w:val="22"/>
        </w:rPr>
        <w:t>r</w:t>
      </w:r>
      <w:r w:rsidRPr="005054DA">
        <w:rPr>
          <w:rFonts w:ascii="Arial Nova" w:hAnsi="Arial Nova" w:cstheme="minorHAnsi"/>
          <w:sz w:val="22"/>
          <w:szCs w:val="22"/>
        </w:rPr>
        <w:t xml:space="preserve"> bereits </w:t>
      </w:r>
      <w:r w:rsidR="002711C9" w:rsidRPr="005054DA">
        <w:rPr>
          <w:rFonts w:ascii="Arial Nova" w:hAnsi="Arial Nova" w:cstheme="minorHAnsi"/>
          <w:sz w:val="22"/>
          <w:szCs w:val="22"/>
        </w:rPr>
        <w:t>in unserem Portfolio vorhandenen</w:t>
      </w:r>
      <w:r w:rsidR="0079082D" w:rsidRPr="005054DA">
        <w:rPr>
          <w:rFonts w:ascii="Arial Nova" w:hAnsi="Arial Nova" w:cstheme="minorHAnsi"/>
          <w:sz w:val="22"/>
          <w:szCs w:val="22"/>
        </w:rPr>
        <w:t xml:space="preserve"> </w:t>
      </w:r>
      <w:r w:rsidR="002711C9" w:rsidRPr="005054DA">
        <w:rPr>
          <w:rFonts w:ascii="Arial Nova" w:hAnsi="Arial Nova" w:cstheme="minorHAnsi"/>
          <w:sz w:val="22"/>
          <w:szCs w:val="22"/>
        </w:rPr>
        <w:t xml:space="preserve">schimmel- und bakterienresistenten Innenfarbe konnten wir so nach </w:t>
      </w:r>
      <w:r w:rsidR="0079082D" w:rsidRPr="005054DA">
        <w:rPr>
          <w:rFonts w:ascii="Arial Nova" w:hAnsi="Arial Nova" w:cstheme="minorHAnsi"/>
          <w:sz w:val="22"/>
          <w:szCs w:val="22"/>
        </w:rPr>
        <w:t xml:space="preserve">mehrmonatiger </w:t>
      </w:r>
      <w:r w:rsidR="002711C9" w:rsidRPr="005054DA">
        <w:rPr>
          <w:rFonts w:ascii="Arial Nova" w:hAnsi="Arial Nova" w:cstheme="minorHAnsi"/>
          <w:sz w:val="22"/>
          <w:szCs w:val="22"/>
        </w:rPr>
        <w:t>Entwicklungsarbeit erfolgreich eine hohe Wirksamkeit der neu konzipierten Anstrichoberfläche gegen CORONA-VIREN erzielen und wissenschaftlich nachweisen.“</w:t>
      </w:r>
    </w:p>
    <w:p w14:paraId="69F5050B" w14:textId="2ACE74B4" w:rsidR="0092492D" w:rsidRDefault="0092492D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4D5FF222" w14:textId="74D8ECE6" w:rsidR="005054DA" w:rsidRDefault="005054DA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410518A2" w14:textId="77777777" w:rsidR="005054DA" w:rsidRDefault="005054DA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4CD6F0CC" w14:textId="6CE09C2C" w:rsidR="005054DA" w:rsidRDefault="005054DA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7FD42A8F" w14:textId="77777777" w:rsidR="005054DA" w:rsidRPr="005054DA" w:rsidRDefault="005054DA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0FD12C60" w14:textId="77777777" w:rsidR="0079082D" w:rsidRPr="005054DA" w:rsidRDefault="00066610" w:rsidP="00270CC8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lastRenderedPageBreak/>
        <w:t>Zahlreiche Einsatzmöglichkeiten</w:t>
      </w:r>
      <w:r w:rsidR="0079082D" w:rsidRPr="005054DA">
        <w:rPr>
          <w:rFonts w:ascii="Arial Nova" w:hAnsi="Arial Nova" w:cstheme="minorHAnsi"/>
          <w:b/>
          <w:bCs/>
          <w:sz w:val="22"/>
          <w:szCs w:val="22"/>
        </w:rPr>
        <w:t xml:space="preserve"> </w:t>
      </w:r>
    </w:p>
    <w:p w14:paraId="2C4B0946" w14:textId="3CD65741" w:rsidR="00270CC8" w:rsidRPr="005054DA" w:rsidRDefault="00066610" w:rsidP="00270CC8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 xml:space="preserve">Die neu entwickelte Farbe ist </w:t>
      </w:r>
      <w:r w:rsidR="0079082D" w:rsidRPr="005054DA">
        <w:rPr>
          <w:rFonts w:ascii="Arial Nova" w:hAnsi="Arial Nova" w:cstheme="minorHAnsi"/>
          <w:sz w:val="22"/>
          <w:szCs w:val="22"/>
        </w:rPr>
        <w:t>dank</w:t>
      </w:r>
      <w:r w:rsidRPr="005054DA">
        <w:rPr>
          <w:rFonts w:ascii="Arial Nova" w:hAnsi="Arial Nova" w:cstheme="minorHAnsi"/>
          <w:sz w:val="22"/>
          <w:szCs w:val="22"/>
        </w:rPr>
        <w:t xml:space="preserve"> de</w:t>
      </w:r>
      <w:r w:rsidR="0079082D" w:rsidRPr="005054DA">
        <w:rPr>
          <w:rFonts w:ascii="Arial Nova" w:hAnsi="Arial Nova" w:cstheme="minorHAnsi"/>
          <w:sz w:val="22"/>
          <w:szCs w:val="22"/>
        </w:rPr>
        <w:t>s</w:t>
      </w:r>
      <w:r w:rsidRPr="005054DA">
        <w:rPr>
          <w:rFonts w:ascii="Arial Nova" w:hAnsi="Arial Nova" w:cstheme="minorHAnsi"/>
          <w:sz w:val="22"/>
          <w:szCs w:val="22"/>
        </w:rPr>
        <w:t xml:space="preserve"> Verzicht</w:t>
      </w:r>
      <w:r w:rsidR="0079082D" w:rsidRPr="005054DA">
        <w:rPr>
          <w:rFonts w:ascii="Arial Nova" w:hAnsi="Arial Nova" w:cstheme="minorHAnsi"/>
          <w:sz w:val="22"/>
          <w:szCs w:val="22"/>
        </w:rPr>
        <w:t>s</w:t>
      </w:r>
      <w:r w:rsidRPr="005054DA">
        <w:rPr>
          <w:rFonts w:ascii="Arial Nova" w:hAnsi="Arial Nova" w:cstheme="minorHAnsi"/>
          <w:sz w:val="22"/>
          <w:szCs w:val="22"/>
        </w:rPr>
        <w:t xml:space="preserve"> auf </w:t>
      </w:r>
      <w:r w:rsidR="00182CC2" w:rsidRPr="005054DA">
        <w:rPr>
          <w:rFonts w:ascii="Arial Nova" w:hAnsi="Arial Nova" w:cstheme="minorHAnsi"/>
          <w:sz w:val="22"/>
          <w:szCs w:val="22"/>
        </w:rPr>
        <w:t xml:space="preserve">die </w:t>
      </w:r>
      <w:r w:rsidRPr="005054DA">
        <w:rPr>
          <w:rFonts w:ascii="Arial Nova" w:hAnsi="Arial Nova" w:cstheme="minorHAnsi"/>
          <w:sz w:val="22"/>
          <w:szCs w:val="22"/>
        </w:rPr>
        <w:t>Zugabe herkömmlicher Biozide und Fungizide nachhaltig und umweltschonend, leicht zu verarbeiten, reinigungs- und desinfektionsmittelbeständig sowie besonders VOC-arm und geruchsfrei und damit auch für sensible Menschen unbedenklich. Dadurch eignet sie sich für zahlreiche, vor allem stark frequentierte, öffentliche Anwendungsbereiche, wie z.B. Schulen und Universitäten, Kindergärten und -tagesstätten, Krankenhäuser und Kliniken, Senioren- und Altenpflegeheime</w:t>
      </w:r>
      <w:r w:rsidR="002A75CD" w:rsidRPr="005054DA">
        <w:rPr>
          <w:rFonts w:ascii="Arial Nova" w:hAnsi="Arial Nova" w:cstheme="minorHAnsi"/>
          <w:sz w:val="22"/>
          <w:szCs w:val="22"/>
        </w:rPr>
        <w:t xml:space="preserve"> aber auch die</w:t>
      </w:r>
      <w:r w:rsidRPr="005054DA">
        <w:rPr>
          <w:rFonts w:ascii="Arial Nova" w:hAnsi="Arial Nova" w:cstheme="minorHAnsi"/>
          <w:sz w:val="22"/>
          <w:szCs w:val="22"/>
        </w:rPr>
        <w:t xml:space="preserve"> Lebensmittel- und Getränkeindustrie, Hotels, Gastronomie, Sport- und Freizeitreinrichtungen sowie Großraumbüros.</w:t>
      </w:r>
    </w:p>
    <w:p w14:paraId="48C685E2" w14:textId="77777777" w:rsidR="00270CC8" w:rsidRPr="005054DA" w:rsidRDefault="00270CC8" w:rsidP="00270CC8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17F0DFC3" w14:textId="423F1C09" w:rsidR="00270CC8" w:rsidRPr="005054DA" w:rsidRDefault="00270CC8" w:rsidP="00270CC8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color w:val="808080" w:themeColor="background1" w:themeShade="80"/>
          <w:sz w:val="22"/>
          <w:szCs w:val="22"/>
        </w:rPr>
      </w:pPr>
      <w:r w:rsidRPr="005054DA">
        <w:rPr>
          <w:rFonts w:ascii="Arial Nova" w:hAnsi="Arial Nova" w:cstheme="minorHAnsi"/>
          <w:color w:val="808080" w:themeColor="background1" w:themeShade="80"/>
          <w:sz w:val="22"/>
          <w:szCs w:val="22"/>
        </w:rPr>
        <w:t xml:space="preserve">Weitere Informationen über BIONI HYGIENIC PRO Innenfarbe von BIONI finden Sie unter </w:t>
      </w:r>
      <w:r w:rsidRPr="005054DA">
        <w:rPr>
          <w:rFonts w:ascii="Arial Nova" w:hAnsi="Arial Nova" w:cstheme="minorHAnsi"/>
          <w:b/>
          <w:bCs/>
          <w:color w:val="808080" w:themeColor="background1" w:themeShade="80"/>
          <w:sz w:val="22"/>
          <w:szCs w:val="22"/>
        </w:rPr>
        <w:t>www.bioni.de/</w:t>
      </w:r>
      <w:r w:rsidR="000E4773" w:rsidRPr="005054DA">
        <w:rPr>
          <w:rFonts w:ascii="Arial Nova" w:hAnsi="Arial Nova" w:cstheme="minorHAnsi"/>
          <w:b/>
          <w:bCs/>
          <w:color w:val="808080" w:themeColor="background1" w:themeShade="80"/>
          <w:sz w:val="22"/>
          <w:szCs w:val="22"/>
        </w:rPr>
        <w:t>bioni-hygienic-pro</w:t>
      </w:r>
    </w:p>
    <w:p w14:paraId="2D21939D" w14:textId="7C28AEEB" w:rsidR="002A75CD" w:rsidRPr="005054DA" w:rsidRDefault="002A75CD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451D946F" w14:textId="1AD42FC2" w:rsidR="00B15FA1" w:rsidRPr="005054DA" w:rsidRDefault="00B15FA1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5938D940" w14:textId="74F359CB" w:rsidR="00B15FA1" w:rsidRPr="005054DA" w:rsidRDefault="00B15FA1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36C8B004" w14:textId="4C155940" w:rsidR="00B15FA1" w:rsidRPr="005054DA" w:rsidRDefault="00B15FA1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6A0DD73F" w14:textId="77777777" w:rsidR="00B15FA1" w:rsidRPr="005054DA" w:rsidRDefault="00B15FA1" w:rsidP="00216364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1AD305E3" w14:textId="7373FC79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43A99728" w14:textId="5C18B445" w:rsidR="00C53B6D" w:rsidRPr="005054DA" w:rsidRDefault="00C53B6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3AC893A2" w14:textId="7B8EDA09" w:rsidR="00C53B6D" w:rsidRDefault="00C53B6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786A0560" w14:textId="165D2612" w:rsidR="005054DA" w:rsidRDefault="005054DA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0E8A2D20" w14:textId="65F1DB05" w:rsidR="005054DA" w:rsidRDefault="005054DA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74031FD4" w14:textId="77777777" w:rsidR="001D2096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241B479C" w14:textId="77777777" w:rsidR="001D2096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</w:p>
    <w:p w14:paraId="49B60BDE" w14:textId="4596E691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b/>
          <w:bCs/>
          <w:sz w:val="22"/>
          <w:szCs w:val="22"/>
        </w:rPr>
      </w:pPr>
      <w:r w:rsidRPr="005054DA">
        <w:rPr>
          <w:rFonts w:ascii="Arial Nova" w:hAnsi="Arial Nova" w:cstheme="minorHAnsi"/>
          <w:b/>
          <w:bCs/>
          <w:sz w:val="22"/>
          <w:szCs w:val="22"/>
        </w:rPr>
        <w:t>Pressekontakt:</w:t>
      </w:r>
    </w:p>
    <w:p w14:paraId="67F232B1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Bioni CS GmbH</w:t>
      </w:r>
    </w:p>
    <w:p w14:paraId="518F917B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Lessingstr. 21</w:t>
      </w:r>
    </w:p>
    <w:p w14:paraId="0BCD0C14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D-46149 Oberhausen</w:t>
      </w:r>
    </w:p>
    <w:p w14:paraId="5455206C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www.bioni.de</w:t>
      </w:r>
    </w:p>
    <w:p w14:paraId="60C9C22C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372B0440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Tel.: +49 (0)208 621 75 53</w:t>
      </w:r>
    </w:p>
    <w:p w14:paraId="084EE52B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info@bioni.de</w:t>
      </w:r>
    </w:p>
    <w:p w14:paraId="55BA54E6" w14:textId="77777777" w:rsidR="008E048D" w:rsidRPr="005054DA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6857D0D2" w14:textId="488684E7" w:rsidR="008E048D" w:rsidRPr="001D2096" w:rsidRDefault="008E048D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i/>
          <w:iCs/>
          <w:sz w:val="22"/>
          <w:szCs w:val="22"/>
        </w:rPr>
      </w:pPr>
      <w:r w:rsidRPr="001D2096">
        <w:rPr>
          <w:rFonts w:ascii="Arial Nova" w:hAnsi="Arial Nova" w:cstheme="minorHAnsi"/>
          <w:i/>
          <w:iCs/>
          <w:sz w:val="22"/>
          <w:szCs w:val="22"/>
        </w:rPr>
        <w:t xml:space="preserve">Ansprechpartner: </w:t>
      </w:r>
    </w:p>
    <w:p w14:paraId="6BA57DAA" w14:textId="77777777" w:rsidR="001D2096" w:rsidRPr="005054DA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0BF2FD41" w14:textId="04DE96E3" w:rsidR="008E048D" w:rsidRPr="005054DA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 xml:space="preserve">Marvin Dürr </w:t>
      </w:r>
      <w:r w:rsidR="008E048D" w:rsidRPr="005054DA">
        <w:rPr>
          <w:rFonts w:ascii="Arial Nova" w:hAnsi="Arial Nova" w:cstheme="minorHAnsi"/>
          <w:sz w:val="22"/>
          <w:szCs w:val="22"/>
        </w:rPr>
        <w:t>(</w:t>
      </w:r>
      <w:r>
        <w:rPr>
          <w:rFonts w:ascii="Arial Nova" w:hAnsi="Arial Nova" w:cstheme="minorHAnsi"/>
          <w:sz w:val="22"/>
          <w:szCs w:val="22"/>
        </w:rPr>
        <w:t>Projektleiter</w:t>
      </w:r>
      <w:r w:rsidR="008E048D" w:rsidRPr="005054DA">
        <w:rPr>
          <w:rFonts w:ascii="Arial Nova" w:hAnsi="Arial Nova" w:cstheme="minorHAnsi"/>
          <w:sz w:val="22"/>
          <w:szCs w:val="22"/>
        </w:rPr>
        <w:t>)</w:t>
      </w:r>
    </w:p>
    <w:p w14:paraId="03EA6ED9" w14:textId="386BD129" w:rsidR="008E048D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m.duerr</w:t>
      </w:r>
      <w:r w:rsidR="008E048D" w:rsidRPr="005054DA">
        <w:rPr>
          <w:rFonts w:ascii="Arial Nova" w:hAnsi="Arial Nova" w:cstheme="minorHAnsi"/>
          <w:sz w:val="22"/>
          <w:szCs w:val="22"/>
        </w:rPr>
        <w:t xml:space="preserve">@bioni.de  </w:t>
      </w:r>
    </w:p>
    <w:p w14:paraId="1B43F673" w14:textId="19526A7A" w:rsidR="001D2096" w:rsidRDefault="001D2096" w:rsidP="008E048D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</w:p>
    <w:p w14:paraId="62408344" w14:textId="77777777" w:rsidR="001D2096" w:rsidRPr="005054DA" w:rsidRDefault="001D2096" w:rsidP="001D2096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>Dipl.-Kfm. Sven Knoll (Geschäftsführer)</w:t>
      </w:r>
    </w:p>
    <w:p w14:paraId="1DC896E5" w14:textId="29522488" w:rsidR="008E048D" w:rsidRPr="00783989" w:rsidRDefault="001D2096" w:rsidP="00783989">
      <w:pPr>
        <w:pStyle w:val="absatz"/>
        <w:spacing w:before="0" w:beforeAutospacing="0" w:after="0" w:afterAutospacing="0" w:line="276" w:lineRule="auto"/>
        <w:rPr>
          <w:rFonts w:ascii="Arial Nova" w:hAnsi="Arial Nova" w:cstheme="minorHAnsi"/>
          <w:sz w:val="22"/>
          <w:szCs w:val="22"/>
        </w:rPr>
      </w:pPr>
      <w:r w:rsidRPr="005054DA">
        <w:rPr>
          <w:rFonts w:ascii="Arial Nova" w:hAnsi="Arial Nova" w:cstheme="minorHAnsi"/>
          <w:sz w:val="22"/>
          <w:szCs w:val="22"/>
        </w:rPr>
        <w:t xml:space="preserve">s.knoll@bioni.de  </w:t>
      </w:r>
    </w:p>
    <w:sectPr w:rsidR="008E048D" w:rsidRPr="00783989" w:rsidSect="005054DA">
      <w:headerReference w:type="default" r:id="rId7"/>
      <w:footerReference w:type="default" r:id="rId8"/>
      <w:pgSz w:w="11906" w:h="16838"/>
      <w:pgMar w:top="1843" w:right="2834" w:bottom="170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84690" w14:textId="77777777" w:rsidR="00F96CD8" w:rsidRDefault="00F96CD8" w:rsidP="00476B99">
      <w:pPr>
        <w:spacing w:after="0" w:line="240" w:lineRule="auto"/>
      </w:pPr>
      <w:r>
        <w:separator/>
      </w:r>
    </w:p>
  </w:endnote>
  <w:endnote w:type="continuationSeparator" w:id="0">
    <w:p w14:paraId="0837E8C8" w14:textId="77777777" w:rsidR="00F96CD8" w:rsidRDefault="00F96CD8" w:rsidP="0047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4807" w14:textId="5C70C828" w:rsidR="001D2096" w:rsidRPr="001D2096" w:rsidRDefault="001D2096">
    <w:pPr>
      <w:pStyle w:val="Fuzeile"/>
      <w:rPr>
        <w:i/>
        <w:iCs/>
        <w:sz w:val="20"/>
        <w:szCs w:val="20"/>
      </w:rPr>
    </w:pPr>
    <w:r w:rsidRPr="001D2096">
      <w:rPr>
        <w:i/>
        <w:iCs/>
        <w:sz w:val="20"/>
        <w:szCs w:val="20"/>
      </w:rPr>
      <w:t>Pressemitteilung Bioni CS GmbH</w:t>
    </w:r>
  </w:p>
  <w:p w14:paraId="25C1E1C9" w14:textId="6FFA730D" w:rsidR="00476B99" w:rsidRDefault="001D2096">
    <w:pPr>
      <w:pStyle w:val="Fuzeile"/>
      <w:rPr>
        <w:sz w:val="20"/>
        <w:szCs w:val="20"/>
      </w:rPr>
    </w:pPr>
    <w:r w:rsidRPr="001D2096">
      <w:rPr>
        <w:sz w:val="20"/>
        <w:szCs w:val="20"/>
      </w:rPr>
      <w:t>Mittwoch, 20. Oktober 2021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-16559895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D2096">
              <w:rPr>
                <w:sz w:val="20"/>
                <w:szCs w:val="20"/>
              </w:rPr>
              <w:t xml:space="preserve">Seite </w:t>
            </w:r>
            <w:r w:rsidRPr="001D2096">
              <w:rPr>
                <w:sz w:val="20"/>
                <w:szCs w:val="20"/>
              </w:rPr>
              <w:fldChar w:fldCharType="begin"/>
            </w:r>
            <w:r w:rsidRPr="001D2096">
              <w:rPr>
                <w:sz w:val="20"/>
                <w:szCs w:val="20"/>
              </w:rPr>
              <w:instrText>PAGE</w:instrText>
            </w:r>
            <w:r w:rsidRPr="001D20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1D2096">
              <w:rPr>
                <w:sz w:val="20"/>
                <w:szCs w:val="20"/>
              </w:rPr>
              <w:fldChar w:fldCharType="end"/>
            </w:r>
            <w:r w:rsidRPr="001D2096">
              <w:rPr>
                <w:sz w:val="20"/>
                <w:szCs w:val="20"/>
              </w:rPr>
              <w:t xml:space="preserve"> von </w:t>
            </w:r>
            <w:r w:rsidRPr="001D2096">
              <w:rPr>
                <w:sz w:val="20"/>
                <w:szCs w:val="20"/>
              </w:rPr>
              <w:fldChar w:fldCharType="begin"/>
            </w:r>
            <w:r w:rsidRPr="001D2096">
              <w:rPr>
                <w:sz w:val="20"/>
                <w:szCs w:val="20"/>
              </w:rPr>
              <w:instrText>NUMPAGES</w:instrText>
            </w:r>
            <w:r w:rsidRPr="001D20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7</w:t>
            </w:r>
            <w:r w:rsidRPr="001D2096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47B7" w14:textId="77777777" w:rsidR="00F96CD8" w:rsidRDefault="00F96CD8" w:rsidP="00476B99">
      <w:pPr>
        <w:spacing w:after="0" w:line="240" w:lineRule="auto"/>
      </w:pPr>
      <w:r>
        <w:separator/>
      </w:r>
    </w:p>
  </w:footnote>
  <w:footnote w:type="continuationSeparator" w:id="0">
    <w:p w14:paraId="490E7A6C" w14:textId="77777777" w:rsidR="00F96CD8" w:rsidRDefault="00F96CD8" w:rsidP="0047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79BC" w14:textId="309EB579" w:rsidR="002453C1" w:rsidRDefault="002453C1" w:rsidP="002453C1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4A664" wp14:editId="20892FDC">
          <wp:simplePos x="0" y="0"/>
          <wp:positionH relativeFrom="column">
            <wp:posOffset>4181475</wp:posOffset>
          </wp:positionH>
          <wp:positionV relativeFrom="paragraph">
            <wp:posOffset>17145</wp:posOffset>
          </wp:positionV>
          <wp:extent cx="990600" cy="325855"/>
          <wp:effectExtent l="0" t="0" r="0" b="0"/>
          <wp:wrapNone/>
          <wp:docPr id="1" name="Grafik 1" descr="Ein Bild, das Ball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Ball, Nachthimmel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8" t="38840" r="15625" b="38839"/>
                  <a:stretch/>
                </pic:blipFill>
                <pic:spPr bwMode="auto">
                  <a:xfrm>
                    <a:off x="0" y="0"/>
                    <a:ext cx="990600" cy="32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F84"/>
    <w:multiLevelType w:val="multilevel"/>
    <w:tmpl w:val="3F5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6077E"/>
    <w:multiLevelType w:val="multilevel"/>
    <w:tmpl w:val="54A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D3"/>
    <w:rsid w:val="0002443C"/>
    <w:rsid w:val="00066610"/>
    <w:rsid w:val="000744BF"/>
    <w:rsid w:val="000B5E1B"/>
    <w:rsid w:val="000E4773"/>
    <w:rsid w:val="00105B9C"/>
    <w:rsid w:val="001336E6"/>
    <w:rsid w:val="00171986"/>
    <w:rsid w:val="00176881"/>
    <w:rsid w:val="00182CC2"/>
    <w:rsid w:val="001D2096"/>
    <w:rsid w:val="001E7BBF"/>
    <w:rsid w:val="00216364"/>
    <w:rsid w:val="00235AD7"/>
    <w:rsid w:val="002453C1"/>
    <w:rsid w:val="00270CC8"/>
    <w:rsid w:val="002711C9"/>
    <w:rsid w:val="002A75CD"/>
    <w:rsid w:val="0032720B"/>
    <w:rsid w:val="00330EA4"/>
    <w:rsid w:val="00360C17"/>
    <w:rsid w:val="00383622"/>
    <w:rsid w:val="003D7BAB"/>
    <w:rsid w:val="003F39D3"/>
    <w:rsid w:val="003F4136"/>
    <w:rsid w:val="00444C06"/>
    <w:rsid w:val="00476B99"/>
    <w:rsid w:val="004D37F5"/>
    <w:rsid w:val="004F6ACF"/>
    <w:rsid w:val="005054DA"/>
    <w:rsid w:val="006067DE"/>
    <w:rsid w:val="00617B56"/>
    <w:rsid w:val="00692529"/>
    <w:rsid w:val="00704C44"/>
    <w:rsid w:val="00715943"/>
    <w:rsid w:val="00716B1A"/>
    <w:rsid w:val="00783989"/>
    <w:rsid w:val="0079082D"/>
    <w:rsid w:val="007C3BAE"/>
    <w:rsid w:val="00817AFE"/>
    <w:rsid w:val="00830DAF"/>
    <w:rsid w:val="00871A9D"/>
    <w:rsid w:val="008B58D9"/>
    <w:rsid w:val="008D36A8"/>
    <w:rsid w:val="008E048D"/>
    <w:rsid w:val="00901E9C"/>
    <w:rsid w:val="009150CC"/>
    <w:rsid w:val="0092492D"/>
    <w:rsid w:val="009D125B"/>
    <w:rsid w:val="00A5228E"/>
    <w:rsid w:val="00A66DB5"/>
    <w:rsid w:val="00A74D4B"/>
    <w:rsid w:val="00A96FA3"/>
    <w:rsid w:val="00AA1EB8"/>
    <w:rsid w:val="00AA7785"/>
    <w:rsid w:val="00AD6AD4"/>
    <w:rsid w:val="00B15FA1"/>
    <w:rsid w:val="00B37D61"/>
    <w:rsid w:val="00B9156A"/>
    <w:rsid w:val="00B94C1F"/>
    <w:rsid w:val="00BD20DC"/>
    <w:rsid w:val="00BD6C88"/>
    <w:rsid w:val="00C53B6D"/>
    <w:rsid w:val="00CB37F5"/>
    <w:rsid w:val="00D036A1"/>
    <w:rsid w:val="00D20355"/>
    <w:rsid w:val="00D32D09"/>
    <w:rsid w:val="00D67A2B"/>
    <w:rsid w:val="00DE25C3"/>
    <w:rsid w:val="00E212F1"/>
    <w:rsid w:val="00E72A5B"/>
    <w:rsid w:val="00E91B42"/>
    <w:rsid w:val="00EB2A60"/>
    <w:rsid w:val="00F00446"/>
    <w:rsid w:val="00F03207"/>
    <w:rsid w:val="00F15AC5"/>
    <w:rsid w:val="00F96CD8"/>
    <w:rsid w:val="00FA5036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7835"/>
  <w15:chartTrackingRefBased/>
  <w15:docId w15:val="{7E39C7E2-AD17-434C-BA65-312E656B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F3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39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bsatz">
    <w:name w:val="absatz"/>
    <w:basedOn w:val="Standard"/>
    <w:rsid w:val="003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">
    <w:name w:val="bold"/>
    <w:basedOn w:val="Absatz-Standardschriftart"/>
    <w:rsid w:val="003F39D3"/>
  </w:style>
  <w:style w:type="character" w:customStyle="1" w:styleId="berschrift1Zchn">
    <w:name w:val="Überschrift 1 Zchn"/>
    <w:basedOn w:val="Absatz-Standardschriftart"/>
    <w:link w:val="berschrift1"/>
    <w:uiPriority w:val="9"/>
    <w:rsid w:val="003F3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hariff-button">
    <w:name w:val="shariff-button"/>
    <w:basedOn w:val="Standard"/>
    <w:rsid w:val="003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39D3"/>
    <w:rPr>
      <w:color w:val="0000FF"/>
      <w:u w:val="single"/>
    </w:rPr>
  </w:style>
  <w:style w:type="character" w:customStyle="1" w:styleId="shariff-text">
    <w:name w:val="shariff-text"/>
    <w:basedOn w:val="Absatz-Standardschriftart"/>
    <w:rsid w:val="003F39D3"/>
  </w:style>
  <w:style w:type="paragraph" w:styleId="StandardWeb">
    <w:name w:val="Normal (Web)"/>
    <w:basedOn w:val="Standard"/>
    <w:uiPriority w:val="99"/>
    <w:semiHidden/>
    <w:unhideWhenUsed/>
    <w:rsid w:val="003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F39D3"/>
    <w:rPr>
      <w:i/>
      <w:iCs/>
    </w:rPr>
  </w:style>
  <w:style w:type="character" w:styleId="Fett">
    <w:name w:val="Strong"/>
    <w:basedOn w:val="Absatz-Standardschriftart"/>
    <w:uiPriority w:val="22"/>
    <w:qFormat/>
    <w:rsid w:val="003F39D3"/>
    <w:rPr>
      <w:b/>
      <w:bCs/>
    </w:rPr>
  </w:style>
  <w:style w:type="character" w:customStyle="1" w:styleId="entry-title">
    <w:name w:val="entry-title"/>
    <w:basedOn w:val="Absatz-Standardschriftart"/>
    <w:rsid w:val="00444C06"/>
  </w:style>
  <w:style w:type="character" w:customStyle="1" w:styleId="updated">
    <w:name w:val="updated"/>
    <w:basedOn w:val="Absatz-Standardschriftart"/>
    <w:rsid w:val="00444C06"/>
  </w:style>
  <w:style w:type="character" w:customStyle="1" w:styleId="herald-share-meta">
    <w:name w:val="herald-share-meta"/>
    <w:basedOn w:val="Absatz-Standardschriftart"/>
    <w:rsid w:val="00444C06"/>
  </w:style>
  <w:style w:type="character" w:styleId="NichtaufgelsteErwhnung">
    <w:name w:val="Unresolved Mention"/>
    <w:basedOn w:val="Absatz-Standardschriftart"/>
    <w:uiPriority w:val="99"/>
    <w:semiHidden/>
    <w:unhideWhenUsed/>
    <w:rsid w:val="00444C06"/>
    <w:rPr>
      <w:color w:val="605E5C"/>
      <w:shd w:val="clear" w:color="auto" w:fill="E1DFDD"/>
    </w:rPr>
  </w:style>
  <w:style w:type="character" w:customStyle="1" w:styleId="rtr-schema-org">
    <w:name w:val="rtr-schema-org"/>
    <w:basedOn w:val="Absatz-Standardschriftart"/>
    <w:rsid w:val="00A74D4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6FA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A96FA3"/>
  </w:style>
  <w:style w:type="paragraph" w:styleId="Kopfzeile">
    <w:name w:val="header"/>
    <w:basedOn w:val="Standard"/>
    <w:link w:val="KopfzeileZchn"/>
    <w:uiPriority w:val="99"/>
    <w:unhideWhenUsed/>
    <w:rsid w:val="0047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B99"/>
  </w:style>
  <w:style w:type="paragraph" w:styleId="Fuzeile">
    <w:name w:val="footer"/>
    <w:basedOn w:val="Standard"/>
    <w:link w:val="FuzeileZchn"/>
    <w:uiPriority w:val="99"/>
    <w:unhideWhenUsed/>
    <w:rsid w:val="0047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6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95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8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6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0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3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6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Knoll</dc:creator>
  <cp:keywords/>
  <dc:description/>
  <cp:lastModifiedBy>Sven Knoll</cp:lastModifiedBy>
  <cp:revision>2</cp:revision>
  <cp:lastPrinted>2021-10-20T06:06:00Z</cp:lastPrinted>
  <dcterms:created xsi:type="dcterms:W3CDTF">2021-11-16T07:13:00Z</dcterms:created>
  <dcterms:modified xsi:type="dcterms:W3CDTF">2021-11-16T07:13:00Z</dcterms:modified>
</cp:coreProperties>
</file>